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08663" w14:textId="3EC257D5" w:rsidR="008B360E" w:rsidRDefault="00EC1868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2C81769" wp14:editId="10B3DE0B">
            <wp:simplePos x="0" y="0"/>
            <wp:positionH relativeFrom="column">
              <wp:posOffset>215</wp:posOffset>
            </wp:positionH>
            <wp:positionV relativeFrom="paragraph">
              <wp:posOffset>462</wp:posOffset>
            </wp:positionV>
            <wp:extent cx="1932709" cy="805438"/>
            <wp:effectExtent l="0" t="0" r="0" b="0"/>
            <wp:wrapSquare wrapText="bothSides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709" cy="80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996A5" w14:textId="77777777" w:rsidR="008B360E" w:rsidRDefault="008B360E">
      <w:pPr>
        <w:rPr>
          <w:b/>
          <w:sz w:val="22"/>
          <w:szCs w:val="22"/>
        </w:rPr>
      </w:pPr>
    </w:p>
    <w:p w14:paraId="19B081E2" w14:textId="77777777" w:rsidR="00EC1868" w:rsidRDefault="00EC1868">
      <w:pPr>
        <w:rPr>
          <w:b/>
          <w:sz w:val="22"/>
          <w:szCs w:val="22"/>
        </w:rPr>
      </w:pPr>
    </w:p>
    <w:p w14:paraId="20517F53" w14:textId="77777777" w:rsidR="00EC1868" w:rsidRDefault="00EC1868">
      <w:pPr>
        <w:rPr>
          <w:b/>
          <w:sz w:val="22"/>
          <w:szCs w:val="22"/>
        </w:rPr>
      </w:pPr>
    </w:p>
    <w:p w14:paraId="7DC79729" w14:textId="77777777" w:rsidR="00EC1868" w:rsidRDefault="00EC1868">
      <w:pPr>
        <w:rPr>
          <w:b/>
          <w:sz w:val="22"/>
          <w:szCs w:val="22"/>
        </w:rPr>
      </w:pPr>
    </w:p>
    <w:p w14:paraId="0D5794F8" w14:textId="77777777" w:rsidR="00EC1868" w:rsidRDefault="00EC1868">
      <w:pPr>
        <w:rPr>
          <w:b/>
          <w:sz w:val="22"/>
          <w:szCs w:val="22"/>
        </w:rPr>
      </w:pPr>
    </w:p>
    <w:p w14:paraId="7496075C" w14:textId="77777777" w:rsidR="00EC1868" w:rsidRDefault="00EC1868">
      <w:pPr>
        <w:rPr>
          <w:b/>
          <w:sz w:val="22"/>
          <w:szCs w:val="22"/>
        </w:rPr>
      </w:pPr>
    </w:p>
    <w:p w14:paraId="57B74DC0" w14:textId="272005DD" w:rsidR="00E31370" w:rsidRPr="00EC1868" w:rsidRDefault="00B266DC">
      <w:pPr>
        <w:rPr>
          <w:b/>
          <w:sz w:val="28"/>
          <w:szCs w:val="28"/>
        </w:rPr>
      </w:pPr>
      <w:r w:rsidRPr="00EC1868">
        <w:rPr>
          <w:b/>
          <w:sz w:val="28"/>
          <w:szCs w:val="28"/>
        </w:rPr>
        <w:t>Invitation to Tender</w:t>
      </w:r>
      <w:r w:rsidR="00EC1868" w:rsidRPr="00EC1868">
        <w:rPr>
          <w:b/>
          <w:sz w:val="28"/>
          <w:szCs w:val="28"/>
        </w:rPr>
        <w:t xml:space="preserve"> - </w:t>
      </w:r>
      <w:r w:rsidR="00A4771F" w:rsidRPr="00EC1868">
        <w:rPr>
          <w:b/>
          <w:sz w:val="28"/>
          <w:szCs w:val="28"/>
        </w:rPr>
        <w:t>Co-Founders Coach 2021</w:t>
      </w:r>
    </w:p>
    <w:p w14:paraId="1C79072E" w14:textId="6A152CB3" w:rsidR="00B266DC" w:rsidRPr="006215D7" w:rsidRDefault="00B266DC">
      <w:pPr>
        <w:rPr>
          <w:sz w:val="22"/>
          <w:szCs w:val="22"/>
        </w:rPr>
      </w:pPr>
    </w:p>
    <w:p w14:paraId="4960C9AF" w14:textId="20E2ACA4" w:rsidR="00B266DC" w:rsidRPr="00EC1868" w:rsidRDefault="00B266DC">
      <w:r w:rsidRPr="00EC1868">
        <w:t xml:space="preserve">Due to the success of the Co-Founders programme </w:t>
      </w:r>
      <w:r w:rsidR="001C6AC7" w:rsidRPr="00EC1868">
        <w:t>since 2017</w:t>
      </w:r>
      <w:r w:rsidRPr="00EC1868">
        <w:t xml:space="preserve">, </w:t>
      </w:r>
      <w:r w:rsidR="00DA2D2F" w:rsidRPr="00EC1868">
        <w:t xml:space="preserve">we now require an additional coach on a part-time basis to provide additional coaching </w:t>
      </w:r>
      <w:r w:rsidR="00B67DAD" w:rsidRPr="00EC1868">
        <w:t>support to the teams, with a specific focus on prototyping.</w:t>
      </w:r>
    </w:p>
    <w:p w14:paraId="66D337BA" w14:textId="5BE0FF7D" w:rsidR="00B266DC" w:rsidRPr="00EC1868" w:rsidRDefault="00B266DC"/>
    <w:p w14:paraId="6BFBC123" w14:textId="2BB3B8A9" w:rsidR="00EC1868" w:rsidRDefault="006215D7" w:rsidP="006215D7">
      <w:r w:rsidRPr="00EC1868">
        <w:t>Co-Founders is a unique programme for first time entrepreneurs and early</w:t>
      </w:r>
      <w:r w:rsidR="00EC1868">
        <w:t>-</w:t>
      </w:r>
      <w:r w:rsidRPr="00EC1868">
        <w:t>stage start</w:t>
      </w:r>
      <w:r w:rsidR="00EC1868">
        <w:t>-</w:t>
      </w:r>
      <w:r w:rsidRPr="00EC1868">
        <w:t>ups.</w:t>
      </w:r>
    </w:p>
    <w:p w14:paraId="039D47AF" w14:textId="2CC517D0" w:rsidR="006215D7" w:rsidRPr="00EC1868" w:rsidRDefault="006215D7" w:rsidP="006215D7">
      <w:r w:rsidRPr="00EC1868">
        <w:t>It helps talented individuals to form teams, build creative confidence and create a product that customers really want.</w:t>
      </w:r>
      <w:r w:rsidR="00EC1868">
        <w:t xml:space="preserve"> </w:t>
      </w:r>
      <w:r w:rsidRPr="00EC1868">
        <w:t>It comprises two areas of focus: how to be a Co-Founder and how to develop a Product Mindset.</w:t>
      </w:r>
      <w:r w:rsidR="00EC1868">
        <w:t xml:space="preserve"> </w:t>
      </w:r>
      <w:r w:rsidRPr="00EC1868">
        <w:t>You can find out more about the programme at the following link:</w:t>
      </w:r>
      <w:r w:rsidR="00EC1868">
        <w:t xml:space="preserve"> </w:t>
      </w:r>
      <w:hyperlink r:id="rId8" w:history="1">
        <w:r w:rsidR="00EC1868" w:rsidRPr="008B4AA7">
          <w:rPr>
            <w:rStyle w:val="Hyperlink"/>
          </w:rPr>
          <w:t>www.co-founders.co</w:t>
        </w:r>
      </w:hyperlink>
      <w:r w:rsidR="00B67DAD" w:rsidRPr="00EC1868">
        <w:t xml:space="preserve"> </w:t>
      </w:r>
      <w:r w:rsidRPr="00EC1868">
        <w:t xml:space="preserve"> </w:t>
      </w:r>
    </w:p>
    <w:p w14:paraId="2ED23F2B" w14:textId="77777777" w:rsidR="006215D7" w:rsidRPr="00EC1868" w:rsidRDefault="006215D7" w:rsidP="006215D7"/>
    <w:p w14:paraId="081F36B7" w14:textId="202F47AD" w:rsidR="006717A2" w:rsidRDefault="00B266DC">
      <w:r w:rsidRPr="00EC1868">
        <w:t xml:space="preserve">We </w:t>
      </w:r>
      <w:r w:rsidR="00234D2F" w:rsidRPr="00EC1868">
        <w:t>are seeking to engage</w:t>
      </w:r>
      <w:r w:rsidRPr="00EC1868">
        <w:t xml:space="preserve"> a contractor </w:t>
      </w:r>
      <w:r w:rsidR="00234D2F" w:rsidRPr="00EC1868">
        <w:t xml:space="preserve">to work alongside the </w:t>
      </w:r>
      <w:r w:rsidR="00196CBF" w:rsidRPr="00EC1868">
        <w:t>team</w:t>
      </w:r>
      <w:r w:rsidR="00234D2F" w:rsidRPr="00EC1868">
        <w:t xml:space="preserve"> </w:t>
      </w:r>
      <w:r w:rsidR="006717A2" w:rsidRPr="00EC1868">
        <w:t>to fulfil the following responsibilities:</w:t>
      </w:r>
    </w:p>
    <w:p w14:paraId="50DD8BC4" w14:textId="77777777" w:rsidR="00EC1868" w:rsidRPr="00EC1868" w:rsidRDefault="00EC1868"/>
    <w:p w14:paraId="68082E7A" w14:textId="6ADF00E5" w:rsidR="002B4F46" w:rsidRPr="00EC1868" w:rsidRDefault="00435ADD" w:rsidP="00646992">
      <w:pPr>
        <w:pStyle w:val="ListParagraph"/>
        <w:numPr>
          <w:ilvl w:val="0"/>
          <w:numId w:val="5"/>
        </w:numPr>
        <w:rPr>
          <w:b/>
        </w:rPr>
      </w:pPr>
      <w:r w:rsidRPr="00EC1868">
        <w:t>Attend and support the de</w:t>
      </w:r>
      <w:r w:rsidR="004E0D1C" w:rsidRPr="00EC1868">
        <w:t xml:space="preserve">livery </w:t>
      </w:r>
      <w:r w:rsidR="002B4F46" w:rsidRPr="00EC1868">
        <w:t xml:space="preserve">and facilitation </w:t>
      </w:r>
      <w:r w:rsidR="004E0D1C" w:rsidRPr="00EC1868">
        <w:t>of the Hot</w:t>
      </w:r>
      <w:r w:rsidR="00EC1868">
        <w:t>-H</w:t>
      </w:r>
      <w:r w:rsidR="004E0D1C" w:rsidRPr="00EC1868">
        <w:t xml:space="preserve">ouse, </w:t>
      </w:r>
      <w:r w:rsidRPr="00EC1868">
        <w:t xml:space="preserve">Core workshops </w:t>
      </w:r>
      <w:r w:rsidR="004E0D1C" w:rsidRPr="00EC1868">
        <w:t xml:space="preserve">and Demo Evening </w:t>
      </w:r>
      <w:r w:rsidRPr="00EC1868">
        <w:t>as outlined in the key dates below</w:t>
      </w:r>
      <w:r w:rsidR="00EC1868">
        <w:t>.</w:t>
      </w:r>
    </w:p>
    <w:p w14:paraId="3BB25589" w14:textId="78AD1059" w:rsidR="001A2A20" w:rsidRPr="00EC1868" w:rsidRDefault="001A2A20" w:rsidP="00646992">
      <w:pPr>
        <w:pStyle w:val="ListParagraph"/>
        <w:numPr>
          <w:ilvl w:val="0"/>
          <w:numId w:val="5"/>
        </w:numPr>
        <w:rPr>
          <w:bCs/>
        </w:rPr>
      </w:pPr>
      <w:r w:rsidRPr="00EC1868">
        <w:rPr>
          <w:bCs/>
        </w:rPr>
        <w:t xml:space="preserve">Provide </w:t>
      </w:r>
      <w:r w:rsidR="003A32E1" w:rsidRPr="00EC1868">
        <w:rPr>
          <w:bCs/>
        </w:rPr>
        <w:t xml:space="preserve">additional </w:t>
      </w:r>
      <w:r w:rsidRPr="00EC1868">
        <w:rPr>
          <w:bCs/>
        </w:rPr>
        <w:t xml:space="preserve">coaching to the teams at a time </w:t>
      </w:r>
      <w:r w:rsidR="003A32E1" w:rsidRPr="00EC1868">
        <w:rPr>
          <w:bCs/>
        </w:rPr>
        <w:t>outside of the normal programme hours equating to another 4 hours per week (day or evening)</w:t>
      </w:r>
      <w:r w:rsidR="00A73745" w:rsidRPr="00EC1868">
        <w:rPr>
          <w:bCs/>
        </w:rPr>
        <w:t xml:space="preserve"> during Sprint 2 &amp; 3</w:t>
      </w:r>
      <w:r w:rsidR="00EC1868">
        <w:rPr>
          <w:bCs/>
        </w:rPr>
        <w:t>.</w:t>
      </w:r>
    </w:p>
    <w:p w14:paraId="3AD96503" w14:textId="7006E5E7" w:rsidR="002C657B" w:rsidRPr="00EC1868" w:rsidRDefault="002C657B" w:rsidP="00D97D83">
      <w:pPr>
        <w:pStyle w:val="ListParagraph"/>
        <w:numPr>
          <w:ilvl w:val="0"/>
          <w:numId w:val="5"/>
        </w:numPr>
        <w:rPr>
          <w:bCs/>
          <w:color w:val="000000" w:themeColor="text1"/>
        </w:rPr>
      </w:pPr>
      <w:r w:rsidRPr="00EC1868">
        <w:rPr>
          <w:bCs/>
        </w:rPr>
        <w:t>Progression of teams once programme finishes as required by Programme Manager</w:t>
      </w:r>
      <w:r w:rsidR="00D97D83" w:rsidRPr="00EC1868">
        <w:rPr>
          <w:bCs/>
        </w:rPr>
        <w:t xml:space="preserve">. </w:t>
      </w:r>
      <w:r w:rsidR="00D97D83" w:rsidRPr="00EC1868">
        <w:rPr>
          <w:bCs/>
          <w:color w:val="000000" w:themeColor="text1"/>
        </w:rPr>
        <w:t xml:space="preserve">This is up to 4 hours per team (up to 5 teams) after programme completion for teams that are successful in securing additional coaching time. </w:t>
      </w:r>
    </w:p>
    <w:p w14:paraId="62E84F31" w14:textId="3C54EEE9" w:rsidR="005C3FA8" w:rsidRPr="00EC1868" w:rsidRDefault="005C3FA8" w:rsidP="00646992">
      <w:pPr>
        <w:pStyle w:val="ListParagraph"/>
        <w:rPr>
          <w:b/>
        </w:rPr>
      </w:pPr>
    </w:p>
    <w:p w14:paraId="01518CC7" w14:textId="7726483D" w:rsidR="00D74896" w:rsidRPr="00EC1868" w:rsidRDefault="00D74896">
      <w:pPr>
        <w:rPr>
          <w:b/>
        </w:rPr>
      </w:pPr>
      <w:r w:rsidRPr="00EC1868">
        <w:rPr>
          <w:b/>
        </w:rPr>
        <w:t>Programme Dates</w:t>
      </w:r>
    </w:p>
    <w:p w14:paraId="5D5F4499" w14:textId="584CE9C0" w:rsidR="00B266DC" w:rsidRPr="00EC1868" w:rsidRDefault="00B266DC">
      <w:pPr>
        <w:rPr>
          <w:bCs/>
        </w:rPr>
      </w:pPr>
      <w:r w:rsidRPr="00EC1868">
        <w:rPr>
          <w:bCs/>
        </w:rPr>
        <w:t xml:space="preserve">The contractor must be available on the following dates to fulfil the commitment of the </w:t>
      </w:r>
      <w:r w:rsidR="0036570D" w:rsidRPr="00EC1868">
        <w:rPr>
          <w:bCs/>
        </w:rPr>
        <w:t>role</w:t>
      </w:r>
      <w:r w:rsidR="00EC1868" w:rsidRPr="00EC1868">
        <w:rPr>
          <w:bCs/>
        </w:rPr>
        <w:t>:</w:t>
      </w:r>
    </w:p>
    <w:p w14:paraId="66D8AE5E" w14:textId="678201FD" w:rsidR="00B266DC" w:rsidRPr="00EC1868" w:rsidRDefault="00B266DC"/>
    <w:p w14:paraId="5182DE1B" w14:textId="4A2F0133" w:rsidR="0047593B" w:rsidRPr="00EC1868" w:rsidRDefault="0047593B">
      <w:r w:rsidRPr="00EC1868">
        <w:rPr>
          <w:b/>
        </w:rPr>
        <w:t>Hothouse weekend</w:t>
      </w:r>
      <w:r w:rsidR="006215D7" w:rsidRPr="00EC1868">
        <w:rPr>
          <w:b/>
        </w:rPr>
        <w:t>:</w:t>
      </w:r>
      <w:r w:rsidR="006215D7" w:rsidRPr="00EC1868">
        <w:t xml:space="preserve"> </w:t>
      </w:r>
      <w:r w:rsidRPr="00EC1868">
        <w:t xml:space="preserve">Friday </w:t>
      </w:r>
      <w:r w:rsidR="009D2FBE" w:rsidRPr="00EC1868">
        <w:t>18</w:t>
      </w:r>
      <w:r w:rsidRPr="00EC1868">
        <w:t xml:space="preserve"> (</w:t>
      </w:r>
      <w:r w:rsidR="009D2FBE" w:rsidRPr="00EC1868">
        <w:t>5.30 to 9pm</w:t>
      </w:r>
      <w:r w:rsidRPr="00EC1868">
        <w:t xml:space="preserve">) and Saturday </w:t>
      </w:r>
      <w:r w:rsidR="009D2FBE" w:rsidRPr="00EC1868">
        <w:t>19</w:t>
      </w:r>
      <w:r w:rsidRPr="00EC1868">
        <w:t xml:space="preserve"> February (8</w:t>
      </w:r>
      <w:r w:rsidR="009D2FBE" w:rsidRPr="00EC1868">
        <w:t>.30</w:t>
      </w:r>
      <w:r w:rsidRPr="00EC1868">
        <w:t xml:space="preserve">am to </w:t>
      </w:r>
      <w:r w:rsidR="009D2FBE" w:rsidRPr="00EC1868">
        <w:t>2</w:t>
      </w:r>
      <w:r w:rsidRPr="00EC1868">
        <w:t>pm)</w:t>
      </w:r>
    </w:p>
    <w:p w14:paraId="2EE26B71" w14:textId="77777777" w:rsidR="00EC1868" w:rsidRDefault="00EC1868">
      <w:pPr>
        <w:rPr>
          <w:b/>
          <w:bCs/>
        </w:rPr>
      </w:pPr>
    </w:p>
    <w:p w14:paraId="3A00BB39" w14:textId="3F40960F" w:rsidR="009B5EC1" w:rsidRPr="00EC1868" w:rsidRDefault="009B5EC1">
      <w:r w:rsidRPr="00EC1868">
        <w:rPr>
          <w:b/>
          <w:bCs/>
        </w:rPr>
        <w:t>Design Bootcamp:</w:t>
      </w:r>
      <w:r w:rsidRPr="00EC1868">
        <w:t xml:space="preserve"> Saturday 6 March (</w:t>
      </w:r>
      <w:r w:rsidR="00560248" w:rsidRPr="00EC1868">
        <w:t>9 to 12)</w:t>
      </w:r>
    </w:p>
    <w:p w14:paraId="6D3140E9" w14:textId="77777777" w:rsidR="00EC1868" w:rsidRDefault="00EC1868">
      <w:pPr>
        <w:rPr>
          <w:b/>
        </w:rPr>
      </w:pPr>
    </w:p>
    <w:p w14:paraId="01D0703E" w14:textId="159412CC" w:rsidR="005F36BC" w:rsidRPr="00EC1868" w:rsidRDefault="0047593B">
      <w:r w:rsidRPr="00EC1868">
        <w:rPr>
          <w:b/>
        </w:rPr>
        <w:t>Core programme</w:t>
      </w:r>
      <w:r w:rsidR="006215D7" w:rsidRPr="00EC1868">
        <w:rPr>
          <w:b/>
        </w:rPr>
        <w:t>:</w:t>
      </w:r>
      <w:r w:rsidRPr="00EC1868">
        <w:t xml:space="preserve"> </w:t>
      </w:r>
      <w:r w:rsidR="006215D7" w:rsidRPr="00EC1868">
        <w:t>E</w:t>
      </w:r>
      <w:r w:rsidRPr="00EC1868">
        <w:t xml:space="preserve">very Monday evening from </w:t>
      </w:r>
      <w:r w:rsidR="00220DAC" w:rsidRPr="00EC1868">
        <w:t>5.45</w:t>
      </w:r>
      <w:r w:rsidRPr="00EC1868">
        <w:t xml:space="preserve"> to </w:t>
      </w:r>
      <w:r w:rsidR="00220DAC" w:rsidRPr="00EC1868">
        <w:t>8</w:t>
      </w:r>
      <w:r w:rsidRPr="00EC1868">
        <w:t xml:space="preserve">.30pm from Monday </w:t>
      </w:r>
      <w:r w:rsidR="005F36BC" w:rsidRPr="00EC1868">
        <w:t>8</w:t>
      </w:r>
      <w:r w:rsidRPr="00EC1868">
        <w:t xml:space="preserve"> March to </w:t>
      </w:r>
      <w:r w:rsidR="005F36BC" w:rsidRPr="00EC1868">
        <w:t>7 June</w:t>
      </w:r>
    </w:p>
    <w:p w14:paraId="60C0ED3D" w14:textId="77777777" w:rsidR="00EC1868" w:rsidRDefault="00EC1868">
      <w:pPr>
        <w:rPr>
          <w:b/>
          <w:bCs/>
        </w:rPr>
      </w:pPr>
    </w:p>
    <w:p w14:paraId="06EDB9C8" w14:textId="3A42DCAF" w:rsidR="006215D7" w:rsidRPr="00EC1868" w:rsidRDefault="00A4510B">
      <w:r w:rsidRPr="00EC1868">
        <w:rPr>
          <w:b/>
          <w:bCs/>
        </w:rPr>
        <w:t>Coaching</w:t>
      </w:r>
      <w:r w:rsidR="00EC1868">
        <w:rPr>
          <w:b/>
          <w:bCs/>
        </w:rPr>
        <w:t>:</w:t>
      </w:r>
      <w:r w:rsidRPr="00EC1868">
        <w:t xml:space="preserve"> </w:t>
      </w:r>
      <w:r w:rsidRPr="00EC1868">
        <w:tab/>
        <w:t xml:space="preserve">Sprint 2: April 4 x </w:t>
      </w:r>
      <w:proofErr w:type="gramStart"/>
      <w:r w:rsidRPr="00EC1868">
        <w:t>1 hour</w:t>
      </w:r>
      <w:proofErr w:type="gramEnd"/>
      <w:r w:rsidRPr="00EC1868">
        <w:t xml:space="preserve"> sessions per week x 3 weeks </w:t>
      </w:r>
      <w:r w:rsidR="0047593B" w:rsidRPr="00EC1868">
        <w:t xml:space="preserve">  </w:t>
      </w:r>
    </w:p>
    <w:p w14:paraId="1B38BC14" w14:textId="77777777" w:rsidR="00EC1868" w:rsidRDefault="00A4510B">
      <w:r w:rsidRPr="00EC1868">
        <w:tab/>
      </w:r>
      <w:r w:rsidRPr="00EC1868">
        <w:tab/>
        <w:t xml:space="preserve">Sprint 3: </w:t>
      </w:r>
      <w:r w:rsidR="009A44F7" w:rsidRPr="00EC1868">
        <w:t xml:space="preserve">May 4 x </w:t>
      </w:r>
      <w:proofErr w:type="gramStart"/>
      <w:r w:rsidR="009A44F7" w:rsidRPr="00EC1868">
        <w:t>1 hour</w:t>
      </w:r>
      <w:proofErr w:type="gramEnd"/>
      <w:r w:rsidR="009A44F7" w:rsidRPr="00EC1868">
        <w:t xml:space="preserve"> sessions per week </w:t>
      </w:r>
      <w:r w:rsidR="000B4B10" w:rsidRPr="00EC1868">
        <w:t xml:space="preserve">x </w:t>
      </w:r>
      <w:r w:rsidR="00DB1A32" w:rsidRPr="00EC1868">
        <w:t>3</w:t>
      </w:r>
      <w:r w:rsidR="000B4B10" w:rsidRPr="00EC1868">
        <w:t xml:space="preserve"> weeks</w:t>
      </w:r>
    </w:p>
    <w:p w14:paraId="4B4194F4" w14:textId="77777777" w:rsidR="00EC1868" w:rsidRDefault="00EC1868"/>
    <w:p w14:paraId="47BA6E02" w14:textId="6A9402F0" w:rsidR="006215D7" w:rsidRPr="00EC1868" w:rsidRDefault="006215D7">
      <w:r w:rsidRPr="00EC1868">
        <w:rPr>
          <w:b/>
        </w:rPr>
        <w:t>Evaluation</w:t>
      </w:r>
      <w:r w:rsidRPr="00EC1868">
        <w:t xml:space="preserve">: </w:t>
      </w:r>
      <w:r w:rsidR="005F36BC" w:rsidRPr="00EC1868">
        <w:t xml:space="preserve">½ day </w:t>
      </w:r>
      <w:r w:rsidR="00A4510B" w:rsidRPr="00EC1868">
        <w:t>end of June - TBA</w:t>
      </w:r>
      <w:r w:rsidRPr="00EC1868">
        <w:t xml:space="preserve"> </w:t>
      </w:r>
    </w:p>
    <w:p w14:paraId="6FCF458E" w14:textId="77777777" w:rsidR="00EC1868" w:rsidRDefault="00EC1868">
      <w:pPr>
        <w:rPr>
          <w:b/>
          <w:bCs/>
        </w:rPr>
      </w:pPr>
    </w:p>
    <w:p w14:paraId="767CA0BD" w14:textId="2DFC3C0B" w:rsidR="00F450C2" w:rsidRPr="00EC1868" w:rsidRDefault="005A3BEF" w:rsidP="00D74896">
      <w:r w:rsidRPr="00EC1868">
        <w:rPr>
          <w:b/>
          <w:bCs/>
        </w:rPr>
        <w:t>Progression of top 5 teams:</w:t>
      </w:r>
      <w:r w:rsidRPr="00EC1868">
        <w:t xml:space="preserve"> coaching sessions after programme ends as agreed on a flexible basis with Programme Manager</w:t>
      </w:r>
      <w:r w:rsidR="00D97D83" w:rsidRPr="00EC1868">
        <w:t xml:space="preserve">. </w:t>
      </w:r>
    </w:p>
    <w:p w14:paraId="6748B2E6" w14:textId="1027AD41" w:rsidR="0047593B" w:rsidRPr="006215D7" w:rsidRDefault="009A02B7" w:rsidP="00D74896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5D2E497D" wp14:editId="14475187">
            <wp:extent cx="5727700" cy="963295"/>
            <wp:effectExtent l="0" t="0" r="0" b="1905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1F1F4" w14:textId="77777777" w:rsidR="00D74896" w:rsidRPr="006215D7" w:rsidRDefault="00D74896">
      <w:pPr>
        <w:rPr>
          <w:sz w:val="22"/>
          <w:szCs w:val="22"/>
        </w:rPr>
      </w:pPr>
    </w:p>
    <w:p w14:paraId="22380A02" w14:textId="6FA28E03" w:rsidR="0051217E" w:rsidRPr="00EC1868" w:rsidRDefault="0051217E" w:rsidP="0051217E">
      <w:pPr>
        <w:outlineLvl w:val="0"/>
        <w:rPr>
          <w:rFonts w:ascii="Calibri" w:hAnsi="Calibri" w:cs="Calibri"/>
          <w:b/>
          <w:color w:val="000000"/>
        </w:rPr>
      </w:pPr>
      <w:r w:rsidRPr="00EC1868">
        <w:rPr>
          <w:rFonts w:ascii="Calibri" w:hAnsi="Calibri" w:cs="Calibri"/>
          <w:b/>
          <w:color w:val="000000"/>
        </w:rPr>
        <w:t>4. Deliverables</w:t>
      </w:r>
      <w:r w:rsidR="002B4F46" w:rsidRPr="00EC1868">
        <w:rPr>
          <w:rFonts w:ascii="Calibri" w:hAnsi="Calibri" w:cs="Calibri"/>
          <w:b/>
          <w:color w:val="000000"/>
        </w:rPr>
        <w:t xml:space="preserve"> and </w:t>
      </w:r>
      <w:r w:rsidR="00EC1868">
        <w:rPr>
          <w:rFonts w:ascii="Calibri" w:hAnsi="Calibri" w:cs="Calibri"/>
          <w:b/>
          <w:color w:val="000000"/>
        </w:rPr>
        <w:t>T</w:t>
      </w:r>
      <w:r w:rsidR="002B4F46" w:rsidRPr="00EC1868">
        <w:rPr>
          <w:rFonts w:ascii="Calibri" w:hAnsi="Calibri" w:cs="Calibri"/>
          <w:b/>
          <w:color w:val="000000"/>
        </w:rPr>
        <w:t>argets</w:t>
      </w:r>
    </w:p>
    <w:p w14:paraId="597DFD97" w14:textId="77777777" w:rsidR="0032165F" w:rsidRPr="00EC1868" w:rsidRDefault="0032165F" w:rsidP="005A3BEF">
      <w:pPr>
        <w:rPr>
          <w:rFonts w:ascii="Calibri" w:hAnsi="Calibri" w:cs="Calibri"/>
          <w:b/>
        </w:rPr>
      </w:pPr>
    </w:p>
    <w:p w14:paraId="4C89BE5E" w14:textId="2F5AB2B9" w:rsidR="002B4F46" w:rsidRPr="00EC1868" w:rsidRDefault="002B4F46" w:rsidP="00646992">
      <w:pPr>
        <w:pStyle w:val="ListParagraph"/>
        <w:numPr>
          <w:ilvl w:val="0"/>
          <w:numId w:val="5"/>
        </w:numPr>
        <w:rPr>
          <w:rFonts w:ascii="Calibri" w:hAnsi="Calibri" w:cs="Calibri"/>
          <w:bCs/>
        </w:rPr>
      </w:pPr>
      <w:r w:rsidRPr="00EC1868">
        <w:rPr>
          <w:rFonts w:ascii="Calibri" w:hAnsi="Calibri" w:cs="Calibri"/>
          <w:bCs/>
        </w:rPr>
        <w:t>At least 1</w:t>
      </w:r>
      <w:r w:rsidR="0032165F" w:rsidRPr="00EC1868">
        <w:rPr>
          <w:rFonts w:ascii="Calibri" w:hAnsi="Calibri" w:cs="Calibri"/>
          <w:bCs/>
        </w:rPr>
        <w:t>0</w:t>
      </w:r>
      <w:r w:rsidRPr="00EC1868">
        <w:rPr>
          <w:rFonts w:ascii="Calibri" w:hAnsi="Calibri" w:cs="Calibri"/>
          <w:bCs/>
        </w:rPr>
        <w:t xml:space="preserve"> teams to complete the full programme and present learnings and solutions at Demo Night to compete for one of five £10K grants available</w:t>
      </w:r>
      <w:r w:rsidR="00EC1868">
        <w:rPr>
          <w:rFonts w:ascii="Calibri" w:hAnsi="Calibri" w:cs="Calibri"/>
          <w:bCs/>
        </w:rPr>
        <w:t>.</w:t>
      </w:r>
    </w:p>
    <w:p w14:paraId="75FA0439" w14:textId="72BECC12" w:rsidR="0051217E" w:rsidRPr="00EC1868" w:rsidRDefault="0051217E" w:rsidP="0051217E">
      <w:pPr>
        <w:outlineLvl w:val="0"/>
        <w:rPr>
          <w:rFonts w:ascii="Calibri" w:hAnsi="Calibri" w:cs="Calibri"/>
          <w:b/>
        </w:rPr>
      </w:pPr>
    </w:p>
    <w:p w14:paraId="1CA7B904" w14:textId="77777777" w:rsidR="00A8097F" w:rsidRPr="00EC1868" w:rsidRDefault="00A8097F" w:rsidP="0051217E">
      <w:pPr>
        <w:outlineLvl w:val="0"/>
        <w:rPr>
          <w:rFonts w:ascii="Calibri" w:hAnsi="Calibri" w:cs="Calibri"/>
          <w:b/>
        </w:rPr>
      </w:pPr>
    </w:p>
    <w:p w14:paraId="1380F03A" w14:textId="2C540969" w:rsidR="0051217E" w:rsidRPr="00EC1868" w:rsidRDefault="0051217E" w:rsidP="0051217E">
      <w:pPr>
        <w:outlineLvl w:val="0"/>
        <w:rPr>
          <w:rFonts w:ascii="Calibri" w:hAnsi="Calibri" w:cs="Calibri"/>
          <w:b/>
        </w:rPr>
      </w:pPr>
      <w:r w:rsidRPr="00EC1868">
        <w:rPr>
          <w:rFonts w:ascii="Calibri" w:hAnsi="Calibri" w:cs="Calibri"/>
          <w:b/>
        </w:rPr>
        <w:t xml:space="preserve">5. </w:t>
      </w:r>
      <w:r w:rsidR="001C76EE" w:rsidRPr="00EC1868">
        <w:rPr>
          <w:rFonts w:ascii="Calibri" w:hAnsi="Calibri" w:cs="Calibri"/>
          <w:b/>
        </w:rPr>
        <w:t>Essential Criteria</w:t>
      </w:r>
    </w:p>
    <w:p w14:paraId="548C9BBD" w14:textId="01344A5C" w:rsidR="0051217E" w:rsidRPr="00EC1868" w:rsidRDefault="0051217E" w:rsidP="0051217E">
      <w:pPr>
        <w:pStyle w:val="ListParagraph"/>
        <w:numPr>
          <w:ilvl w:val="0"/>
          <w:numId w:val="3"/>
        </w:numPr>
        <w:outlineLvl w:val="0"/>
        <w:rPr>
          <w:rFonts w:ascii="Calibri" w:hAnsi="Calibri" w:cs="Calibri"/>
        </w:rPr>
      </w:pPr>
      <w:r w:rsidRPr="00EC1868">
        <w:rPr>
          <w:rFonts w:ascii="Calibri" w:hAnsi="Calibri" w:cs="Calibri"/>
        </w:rPr>
        <w:t>At least 4 years relevant experience in user experience and product development</w:t>
      </w:r>
      <w:r w:rsidR="00BC1E18" w:rsidRPr="00EC1868">
        <w:rPr>
          <w:rFonts w:ascii="Calibri" w:hAnsi="Calibri" w:cs="Calibri"/>
        </w:rPr>
        <w:t>, knowledge of the full development lifecycle and experience of taking products to market</w:t>
      </w:r>
      <w:r w:rsidR="00EC1868">
        <w:rPr>
          <w:rFonts w:ascii="Calibri" w:hAnsi="Calibri" w:cs="Calibri"/>
        </w:rPr>
        <w:t>.</w:t>
      </w:r>
    </w:p>
    <w:p w14:paraId="2E2D45EE" w14:textId="4E1569E9" w:rsidR="0051217E" w:rsidRPr="00EC1868" w:rsidRDefault="0051217E" w:rsidP="0051217E">
      <w:pPr>
        <w:pStyle w:val="ListParagraph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EC1868">
        <w:rPr>
          <w:rFonts w:ascii="Calibri" w:hAnsi="Calibri" w:cs="Calibri"/>
          <w:lang w:val="en-US"/>
        </w:rPr>
        <w:t>Evidence of working with commercial enterprises or companies, ideally SMEs or start-ups</w:t>
      </w:r>
      <w:r w:rsidR="00EC1868">
        <w:rPr>
          <w:rFonts w:ascii="Calibri" w:hAnsi="Calibri" w:cs="Calibri"/>
          <w:lang w:val="en-US"/>
        </w:rPr>
        <w:t>.</w:t>
      </w:r>
    </w:p>
    <w:p w14:paraId="52F2B483" w14:textId="268CFC38" w:rsidR="0051217E" w:rsidRPr="00EC1868" w:rsidRDefault="0051217E" w:rsidP="001C76EE">
      <w:pPr>
        <w:pStyle w:val="ListParagraph"/>
        <w:numPr>
          <w:ilvl w:val="0"/>
          <w:numId w:val="3"/>
        </w:numPr>
        <w:outlineLvl w:val="0"/>
        <w:rPr>
          <w:rFonts w:ascii="Calibri" w:hAnsi="Calibri" w:cs="Calibri"/>
        </w:rPr>
      </w:pPr>
      <w:r w:rsidRPr="00EC1868">
        <w:rPr>
          <w:rFonts w:ascii="Calibri" w:hAnsi="Calibri" w:cs="Calibri"/>
        </w:rPr>
        <w:t>Delivering design sprints / design thinking methodology within technology companies</w:t>
      </w:r>
      <w:r w:rsidR="00EC1868">
        <w:rPr>
          <w:rFonts w:ascii="Calibri" w:hAnsi="Calibri" w:cs="Calibri"/>
        </w:rPr>
        <w:t>.</w:t>
      </w:r>
    </w:p>
    <w:p w14:paraId="408C9BA7" w14:textId="09B4B6DB" w:rsidR="001C76EE" w:rsidRPr="00EC1868" w:rsidRDefault="001C76EE" w:rsidP="001C76EE">
      <w:pPr>
        <w:pStyle w:val="ListParagraph"/>
        <w:numPr>
          <w:ilvl w:val="0"/>
          <w:numId w:val="3"/>
        </w:numPr>
        <w:outlineLvl w:val="0"/>
        <w:rPr>
          <w:rFonts w:ascii="Calibri" w:hAnsi="Calibri" w:cs="Calibri"/>
        </w:rPr>
      </w:pPr>
      <w:r w:rsidRPr="00EC1868">
        <w:rPr>
          <w:rFonts w:ascii="Calibri" w:hAnsi="Calibri" w:cs="Calibri"/>
        </w:rPr>
        <w:t>Project Management experience</w:t>
      </w:r>
      <w:r w:rsidR="00EC1868">
        <w:rPr>
          <w:rFonts w:ascii="Calibri" w:hAnsi="Calibri" w:cs="Calibri"/>
        </w:rPr>
        <w:t>.</w:t>
      </w:r>
    </w:p>
    <w:p w14:paraId="4403EE91" w14:textId="74D7A01C" w:rsidR="0051217E" w:rsidRPr="00EC1868" w:rsidRDefault="0051217E" w:rsidP="001C76EE">
      <w:pPr>
        <w:pStyle w:val="ListParagraph"/>
        <w:numPr>
          <w:ilvl w:val="0"/>
          <w:numId w:val="3"/>
        </w:numPr>
        <w:outlineLvl w:val="0"/>
        <w:rPr>
          <w:rFonts w:ascii="Calibri" w:hAnsi="Calibri" w:cs="Calibri"/>
        </w:rPr>
      </w:pPr>
      <w:r w:rsidRPr="00EC1868">
        <w:rPr>
          <w:rFonts w:ascii="Calibri" w:hAnsi="Calibri" w:cs="Calibri"/>
        </w:rPr>
        <w:t>Working with teams and delivering projects</w:t>
      </w:r>
      <w:r w:rsidR="00EC1868">
        <w:rPr>
          <w:rFonts w:ascii="Calibri" w:hAnsi="Calibri" w:cs="Calibri"/>
        </w:rPr>
        <w:t>.</w:t>
      </w:r>
    </w:p>
    <w:p w14:paraId="7A8D84F0" w14:textId="0F2646FD" w:rsidR="00D97D83" w:rsidRPr="00EC1868" w:rsidRDefault="00D97D83" w:rsidP="001C76EE">
      <w:pPr>
        <w:pStyle w:val="ListParagraph"/>
        <w:numPr>
          <w:ilvl w:val="0"/>
          <w:numId w:val="3"/>
        </w:numPr>
        <w:outlineLvl w:val="0"/>
        <w:rPr>
          <w:rFonts w:ascii="Calibri" w:hAnsi="Calibri" w:cs="Calibri"/>
          <w:color w:val="000000" w:themeColor="text1"/>
        </w:rPr>
      </w:pPr>
      <w:r w:rsidRPr="00EC1868">
        <w:rPr>
          <w:rFonts w:ascii="Calibri" w:hAnsi="Calibri" w:cs="Calibri"/>
          <w:color w:val="000000" w:themeColor="text1"/>
        </w:rPr>
        <w:t>Coaching teams/ individuals to help them achieve specific outcomes related to product/ service development</w:t>
      </w:r>
      <w:r w:rsidR="00EC1868">
        <w:rPr>
          <w:rFonts w:ascii="Calibri" w:hAnsi="Calibri" w:cs="Calibri"/>
          <w:color w:val="000000" w:themeColor="text1"/>
        </w:rPr>
        <w:t>.</w:t>
      </w:r>
    </w:p>
    <w:p w14:paraId="65E3F682" w14:textId="4A7E1247" w:rsidR="0051217E" w:rsidRPr="00EC1868" w:rsidRDefault="0051217E" w:rsidP="001C76EE">
      <w:pPr>
        <w:pStyle w:val="ListParagraph"/>
        <w:numPr>
          <w:ilvl w:val="0"/>
          <w:numId w:val="3"/>
        </w:numPr>
        <w:outlineLvl w:val="0"/>
        <w:rPr>
          <w:rFonts w:ascii="Calibri" w:hAnsi="Calibri" w:cs="Calibri"/>
        </w:rPr>
      </w:pPr>
      <w:r w:rsidRPr="00EC1868">
        <w:rPr>
          <w:rFonts w:ascii="Calibri" w:hAnsi="Calibri" w:cs="Calibri"/>
        </w:rPr>
        <w:t>Customer facing role</w:t>
      </w:r>
      <w:r w:rsidR="00EC1868">
        <w:rPr>
          <w:rFonts w:ascii="Calibri" w:hAnsi="Calibri" w:cs="Calibri"/>
        </w:rPr>
        <w:t>.</w:t>
      </w:r>
    </w:p>
    <w:p w14:paraId="1AAFD1B6" w14:textId="6F7DD578" w:rsidR="0051217E" w:rsidRPr="00EC1868" w:rsidRDefault="0051217E" w:rsidP="001C76EE">
      <w:pPr>
        <w:pStyle w:val="ListParagraph"/>
        <w:numPr>
          <w:ilvl w:val="0"/>
          <w:numId w:val="3"/>
        </w:numPr>
        <w:outlineLvl w:val="0"/>
        <w:rPr>
          <w:rFonts w:ascii="Calibri" w:hAnsi="Calibri" w:cs="Calibri"/>
        </w:rPr>
      </w:pPr>
      <w:r w:rsidRPr="00EC1868">
        <w:rPr>
          <w:rFonts w:ascii="Calibri" w:hAnsi="Calibri" w:cs="Calibri"/>
        </w:rPr>
        <w:t>Can do attitude</w:t>
      </w:r>
      <w:r w:rsidR="00EC1868">
        <w:rPr>
          <w:rFonts w:ascii="Calibri" w:hAnsi="Calibri" w:cs="Calibri"/>
        </w:rPr>
        <w:t>.</w:t>
      </w:r>
    </w:p>
    <w:p w14:paraId="734C7D0F" w14:textId="77777777" w:rsidR="0051217E" w:rsidRPr="00EC1868" w:rsidRDefault="0051217E" w:rsidP="0051217E">
      <w:pPr>
        <w:ind w:left="720"/>
        <w:rPr>
          <w:rFonts w:ascii="Calibri" w:eastAsia="Times New Roman" w:hAnsi="Calibri" w:cs="Calibri"/>
          <w:lang w:eastAsia="en-GB"/>
        </w:rPr>
      </w:pPr>
    </w:p>
    <w:p w14:paraId="5866AAAD" w14:textId="77777777" w:rsidR="0051217E" w:rsidRPr="00EC1868" w:rsidRDefault="0051217E" w:rsidP="0051217E">
      <w:pPr>
        <w:rPr>
          <w:rFonts w:ascii="Calibri" w:hAnsi="Calibri" w:cs="Calibri"/>
        </w:rPr>
      </w:pPr>
    </w:p>
    <w:p w14:paraId="75AE93EC" w14:textId="77777777" w:rsidR="0051217E" w:rsidRPr="00EC1868" w:rsidRDefault="0051217E" w:rsidP="0051217E">
      <w:pPr>
        <w:outlineLvl w:val="0"/>
        <w:rPr>
          <w:rFonts w:ascii="Calibri" w:hAnsi="Calibri" w:cs="Calibri"/>
          <w:b/>
        </w:rPr>
      </w:pPr>
      <w:r w:rsidRPr="00EC1868">
        <w:rPr>
          <w:rFonts w:ascii="Calibri" w:hAnsi="Calibri" w:cs="Calibri"/>
          <w:b/>
        </w:rPr>
        <w:t>6.  Judging Criteria</w:t>
      </w:r>
    </w:p>
    <w:p w14:paraId="456DC636" w14:textId="63DCD49E" w:rsidR="0051217E" w:rsidRDefault="0051217E" w:rsidP="0051217E">
      <w:pPr>
        <w:rPr>
          <w:rFonts w:ascii="Calibri" w:hAnsi="Calibri" w:cs="Calibri"/>
        </w:rPr>
      </w:pPr>
      <w:r w:rsidRPr="00EC1868">
        <w:rPr>
          <w:rFonts w:ascii="Calibri" w:hAnsi="Calibri" w:cs="Calibri"/>
        </w:rPr>
        <w:t>Proposals will be assessed against the following criteria:</w:t>
      </w:r>
    </w:p>
    <w:p w14:paraId="29D5914F" w14:textId="77777777" w:rsidR="00EC1868" w:rsidRPr="00EC1868" w:rsidRDefault="00EC1868" w:rsidP="0051217E">
      <w:pPr>
        <w:rPr>
          <w:rFonts w:ascii="Calibri" w:hAnsi="Calibri" w:cs="Calibri"/>
        </w:rPr>
      </w:pPr>
    </w:p>
    <w:p w14:paraId="1F59DAAA" w14:textId="08323573" w:rsidR="0051217E" w:rsidRPr="00EC1868" w:rsidRDefault="0051217E" w:rsidP="0051217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868">
        <w:rPr>
          <w:rFonts w:ascii="Calibri" w:hAnsi="Calibri" w:cs="Calibri"/>
        </w:rPr>
        <w:t>Evidence of how you meet the essential criteria</w:t>
      </w:r>
      <w:r w:rsidR="00EC1868">
        <w:rPr>
          <w:rFonts w:ascii="Calibri" w:hAnsi="Calibri" w:cs="Calibri"/>
        </w:rPr>
        <w:t>.</w:t>
      </w:r>
    </w:p>
    <w:p w14:paraId="2C282C68" w14:textId="47F214D6" w:rsidR="00BA5B9D" w:rsidRPr="00EC1868" w:rsidRDefault="00BA5B9D" w:rsidP="00646992">
      <w:pPr>
        <w:pStyle w:val="ListParagraph"/>
        <w:numPr>
          <w:ilvl w:val="0"/>
          <w:numId w:val="2"/>
        </w:numPr>
        <w:outlineLvl w:val="0"/>
        <w:rPr>
          <w:rFonts w:ascii="Calibri" w:hAnsi="Calibri" w:cs="Calibri"/>
        </w:rPr>
      </w:pPr>
      <w:r w:rsidRPr="00EC1868">
        <w:rPr>
          <w:rFonts w:ascii="Calibri" w:hAnsi="Calibri" w:cs="Calibri"/>
        </w:rPr>
        <w:t>Description of how you will use your previous experience and skill set to deliver the optimal experience for the co-founder programme candidates and achieve the deliverables and targets outlined above.</w:t>
      </w:r>
    </w:p>
    <w:p w14:paraId="3D0EE7BC" w14:textId="093931C1" w:rsidR="0051217E" w:rsidRPr="00EC1868" w:rsidRDefault="0051217E" w:rsidP="0051217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868">
        <w:rPr>
          <w:rFonts w:ascii="Calibri" w:hAnsi="Calibri" w:cs="Calibri"/>
        </w:rPr>
        <w:t>Cost (how you meet the requirements of the programme</w:t>
      </w:r>
      <w:r w:rsidR="00CA3EDE" w:rsidRPr="00EC1868">
        <w:rPr>
          <w:rFonts w:ascii="Calibri" w:hAnsi="Calibri" w:cs="Calibri"/>
        </w:rPr>
        <w:t xml:space="preserve"> </w:t>
      </w:r>
      <w:r w:rsidR="000D69AC" w:rsidRPr="00EC1868">
        <w:rPr>
          <w:rFonts w:ascii="Calibri" w:hAnsi="Calibri" w:cs="Calibri"/>
        </w:rPr>
        <w:t>and provide value for money in helping the Co-Founders succeed</w:t>
      </w:r>
      <w:r w:rsidRPr="00EC1868">
        <w:rPr>
          <w:rFonts w:ascii="Calibri" w:hAnsi="Calibri" w:cs="Calibri"/>
        </w:rPr>
        <w:t>)</w:t>
      </w:r>
      <w:r w:rsidR="00A152C6" w:rsidRPr="00EC1868">
        <w:rPr>
          <w:rFonts w:ascii="Calibri" w:hAnsi="Calibri" w:cs="Calibri"/>
        </w:rPr>
        <w:t>. There is a budget of up to £20,000 allocated to this role.</w:t>
      </w:r>
    </w:p>
    <w:p w14:paraId="7FDCF3E8" w14:textId="77777777" w:rsidR="0051217E" w:rsidRPr="00EC1868" w:rsidRDefault="0051217E" w:rsidP="0051217E">
      <w:pPr>
        <w:rPr>
          <w:rFonts w:ascii="Calibri" w:hAnsi="Calibri" w:cs="Calibri"/>
        </w:rPr>
      </w:pPr>
    </w:p>
    <w:p w14:paraId="5A85F89A" w14:textId="77777777" w:rsidR="0051217E" w:rsidRPr="00EC1868" w:rsidRDefault="0051217E" w:rsidP="0051217E">
      <w:pPr>
        <w:outlineLvl w:val="0"/>
        <w:rPr>
          <w:rFonts w:ascii="Calibri" w:hAnsi="Calibri" w:cs="Calibri"/>
          <w:b/>
        </w:rPr>
      </w:pPr>
      <w:r w:rsidRPr="00EC1868">
        <w:rPr>
          <w:rFonts w:ascii="Calibri" w:hAnsi="Calibri" w:cs="Calibri"/>
          <w:b/>
        </w:rPr>
        <w:t>7.  Project Timeline</w:t>
      </w:r>
    </w:p>
    <w:p w14:paraId="609F0662" w14:textId="41909CD1" w:rsidR="0051217E" w:rsidRPr="00EC1868" w:rsidRDefault="0051217E" w:rsidP="0051217E">
      <w:pPr>
        <w:rPr>
          <w:rFonts w:ascii="Calibri" w:hAnsi="Calibri" w:cs="Calibri"/>
          <w:b/>
          <w:bCs/>
        </w:rPr>
      </w:pPr>
      <w:r w:rsidRPr="00EC1868">
        <w:rPr>
          <w:rFonts w:ascii="Calibri" w:hAnsi="Calibri" w:cs="Calibri"/>
        </w:rPr>
        <w:t xml:space="preserve">Please submit your proposal to </w:t>
      </w:r>
      <w:hyperlink r:id="rId10" w:history="1">
        <w:r w:rsidR="00C3232E" w:rsidRPr="00EC1868">
          <w:rPr>
            <w:rStyle w:val="Hyperlink"/>
            <w:rFonts w:ascii="Calibri" w:hAnsi="Calibri" w:cs="Calibri"/>
          </w:rPr>
          <w:t>jacqueline.mccann@wearecatalyst.org</w:t>
        </w:r>
      </w:hyperlink>
      <w:r w:rsidR="00A1398E" w:rsidRPr="00EC1868">
        <w:rPr>
          <w:rFonts w:ascii="Calibri" w:hAnsi="Calibri" w:cs="Calibri"/>
        </w:rPr>
        <w:t xml:space="preserve"> by </w:t>
      </w:r>
      <w:r w:rsidR="00A1398E" w:rsidRPr="00EC1868">
        <w:rPr>
          <w:rFonts w:ascii="Calibri" w:hAnsi="Calibri" w:cs="Calibri"/>
          <w:b/>
          <w:bCs/>
        </w:rPr>
        <w:t xml:space="preserve">12noon on Monday </w:t>
      </w:r>
      <w:r w:rsidR="0046290B" w:rsidRPr="00EC1868">
        <w:rPr>
          <w:rFonts w:ascii="Calibri" w:hAnsi="Calibri" w:cs="Calibri"/>
          <w:b/>
          <w:bCs/>
        </w:rPr>
        <w:t>15</w:t>
      </w:r>
      <w:r w:rsidR="0046290B" w:rsidRPr="00EC1868">
        <w:rPr>
          <w:rFonts w:ascii="Calibri" w:hAnsi="Calibri" w:cs="Calibri"/>
          <w:b/>
          <w:bCs/>
          <w:vertAlign w:val="superscript"/>
        </w:rPr>
        <w:t>th</w:t>
      </w:r>
      <w:r w:rsidR="0046290B" w:rsidRPr="00EC1868">
        <w:rPr>
          <w:rFonts w:ascii="Calibri" w:hAnsi="Calibri" w:cs="Calibri"/>
          <w:b/>
          <w:bCs/>
        </w:rPr>
        <w:t xml:space="preserve"> </w:t>
      </w:r>
      <w:r w:rsidR="00C3232E" w:rsidRPr="00EC1868">
        <w:rPr>
          <w:rFonts w:ascii="Calibri" w:hAnsi="Calibri" w:cs="Calibri"/>
          <w:b/>
          <w:bCs/>
        </w:rPr>
        <w:t>February 2021</w:t>
      </w:r>
      <w:r w:rsidR="00EC1868" w:rsidRPr="00EC1868">
        <w:rPr>
          <w:rFonts w:ascii="Calibri" w:hAnsi="Calibri" w:cs="Calibri"/>
          <w:b/>
          <w:bCs/>
        </w:rPr>
        <w:t>.</w:t>
      </w:r>
    </w:p>
    <w:p w14:paraId="0401261B" w14:textId="77777777" w:rsidR="00EC1868" w:rsidRDefault="00EC1868" w:rsidP="0051217E">
      <w:pPr>
        <w:rPr>
          <w:rFonts w:ascii="Calibri" w:hAnsi="Calibri" w:cs="Calibri"/>
        </w:rPr>
      </w:pPr>
    </w:p>
    <w:p w14:paraId="6FFF8CD4" w14:textId="59C8B629" w:rsidR="00C3232E" w:rsidRPr="00EC1868" w:rsidRDefault="00C3232E" w:rsidP="0051217E">
      <w:pPr>
        <w:rPr>
          <w:rFonts w:ascii="Calibri" w:hAnsi="Calibri" w:cs="Calibri"/>
          <w:b/>
        </w:rPr>
      </w:pPr>
      <w:r w:rsidRPr="00EC1868">
        <w:rPr>
          <w:rFonts w:ascii="Calibri" w:hAnsi="Calibri" w:cs="Calibri"/>
        </w:rPr>
        <w:t>Timelines as above.</w:t>
      </w:r>
    </w:p>
    <w:p w14:paraId="176CBBEB" w14:textId="4171EED4" w:rsidR="00B266DC" w:rsidRPr="006215D7" w:rsidRDefault="00B266DC">
      <w:pPr>
        <w:rPr>
          <w:sz w:val="22"/>
          <w:szCs w:val="22"/>
        </w:rPr>
      </w:pPr>
    </w:p>
    <w:p w14:paraId="4AE4074B" w14:textId="77777777" w:rsidR="00B266DC" w:rsidRPr="006215D7" w:rsidRDefault="00B266DC">
      <w:pPr>
        <w:rPr>
          <w:sz w:val="22"/>
          <w:szCs w:val="22"/>
        </w:rPr>
      </w:pPr>
    </w:p>
    <w:sectPr w:rsidR="00B266DC" w:rsidRPr="006215D7" w:rsidSect="00807DCB">
      <w:footerReference w:type="even" r:id="rId11"/>
      <w:foot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4F48B" w14:textId="77777777" w:rsidR="008C684C" w:rsidRDefault="008C684C" w:rsidP="00EC1868">
      <w:r>
        <w:separator/>
      </w:r>
    </w:p>
  </w:endnote>
  <w:endnote w:type="continuationSeparator" w:id="0">
    <w:p w14:paraId="6860C678" w14:textId="77777777" w:rsidR="008C684C" w:rsidRDefault="008C684C" w:rsidP="00EC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66198663"/>
      <w:docPartObj>
        <w:docPartGallery w:val="Page Numbers (Bottom of Page)"/>
        <w:docPartUnique/>
      </w:docPartObj>
    </w:sdtPr>
    <w:sdtContent>
      <w:p w14:paraId="48412F9F" w14:textId="546A6C9A" w:rsidR="00EC1868" w:rsidRDefault="00EC1868" w:rsidP="008B4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78A43A" w14:textId="77777777" w:rsidR="00EC1868" w:rsidRDefault="00EC1868" w:rsidP="00EC18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69687601"/>
      <w:docPartObj>
        <w:docPartGallery w:val="Page Numbers (Bottom of Page)"/>
        <w:docPartUnique/>
      </w:docPartObj>
    </w:sdtPr>
    <w:sdtContent>
      <w:p w14:paraId="456070E0" w14:textId="1564DEEC" w:rsidR="00EC1868" w:rsidRDefault="00EC1868" w:rsidP="008B4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ECB81F" w14:textId="77777777" w:rsidR="00EC1868" w:rsidRDefault="00EC1868" w:rsidP="00EC18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AA0C8" w14:textId="77777777" w:rsidR="008C684C" w:rsidRDefault="008C684C" w:rsidP="00EC1868">
      <w:r>
        <w:separator/>
      </w:r>
    </w:p>
  </w:footnote>
  <w:footnote w:type="continuationSeparator" w:id="0">
    <w:p w14:paraId="15A6BAB5" w14:textId="77777777" w:rsidR="008C684C" w:rsidRDefault="008C684C" w:rsidP="00EC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270B0"/>
    <w:multiLevelType w:val="hybridMultilevel"/>
    <w:tmpl w:val="E80A65AE"/>
    <w:lvl w:ilvl="0" w:tplc="4E38274C">
      <w:start w:val="1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F1B50"/>
    <w:multiLevelType w:val="hybridMultilevel"/>
    <w:tmpl w:val="83E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2958"/>
    <w:multiLevelType w:val="multilevel"/>
    <w:tmpl w:val="BF3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25020"/>
    <w:multiLevelType w:val="hybridMultilevel"/>
    <w:tmpl w:val="95FA442E"/>
    <w:lvl w:ilvl="0" w:tplc="5588A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3504"/>
    <w:multiLevelType w:val="hybridMultilevel"/>
    <w:tmpl w:val="2C26082C"/>
    <w:lvl w:ilvl="0" w:tplc="0FEAF4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DC"/>
    <w:rsid w:val="000B4B10"/>
    <w:rsid w:val="000D3623"/>
    <w:rsid w:val="000D69AC"/>
    <w:rsid w:val="00196CBF"/>
    <w:rsid w:val="001A2A20"/>
    <w:rsid w:val="001C6AC7"/>
    <w:rsid w:val="001C76EE"/>
    <w:rsid w:val="00220DAC"/>
    <w:rsid w:val="00234D2F"/>
    <w:rsid w:val="002B4F46"/>
    <w:rsid w:val="002C657B"/>
    <w:rsid w:val="002F3A3C"/>
    <w:rsid w:val="003011A0"/>
    <w:rsid w:val="003075CA"/>
    <w:rsid w:val="0032165F"/>
    <w:rsid w:val="0036570D"/>
    <w:rsid w:val="00377184"/>
    <w:rsid w:val="003A32E1"/>
    <w:rsid w:val="00411025"/>
    <w:rsid w:val="00435ADD"/>
    <w:rsid w:val="0045290E"/>
    <w:rsid w:val="0046290B"/>
    <w:rsid w:val="0046546A"/>
    <w:rsid w:val="0047593B"/>
    <w:rsid w:val="004E0D1C"/>
    <w:rsid w:val="0051217E"/>
    <w:rsid w:val="00560248"/>
    <w:rsid w:val="00565CAF"/>
    <w:rsid w:val="005764CB"/>
    <w:rsid w:val="00577A4F"/>
    <w:rsid w:val="005A3BEF"/>
    <w:rsid w:val="005C3FA8"/>
    <w:rsid w:val="005F36BC"/>
    <w:rsid w:val="0060782B"/>
    <w:rsid w:val="006215D7"/>
    <w:rsid w:val="00646992"/>
    <w:rsid w:val="0065115A"/>
    <w:rsid w:val="006717A2"/>
    <w:rsid w:val="00711EA2"/>
    <w:rsid w:val="007E7829"/>
    <w:rsid w:val="00807DCB"/>
    <w:rsid w:val="008B360E"/>
    <w:rsid w:val="008C684C"/>
    <w:rsid w:val="00913B92"/>
    <w:rsid w:val="00937825"/>
    <w:rsid w:val="00984771"/>
    <w:rsid w:val="009A02B7"/>
    <w:rsid w:val="009A44F7"/>
    <w:rsid w:val="009B1226"/>
    <w:rsid w:val="009B5EC1"/>
    <w:rsid w:val="009D2FBE"/>
    <w:rsid w:val="00A1398E"/>
    <w:rsid w:val="00A152C6"/>
    <w:rsid w:val="00A4510B"/>
    <w:rsid w:val="00A4771F"/>
    <w:rsid w:val="00A73745"/>
    <w:rsid w:val="00A8097F"/>
    <w:rsid w:val="00A91184"/>
    <w:rsid w:val="00AC72F6"/>
    <w:rsid w:val="00B266DC"/>
    <w:rsid w:val="00B67DAD"/>
    <w:rsid w:val="00BA5B9D"/>
    <w:rsid w:val="00BC1E18"/>
    <w:rsid w:val="00C14A93"/>
    <w:rsid w:val="00C3232E"/>
    <w:rsid w:val="00C4627F"/>
    <w:rsid w:val="00CA3EDE"/>
    <w:rsid w:val="00CF0AFB"/>
    <w:rsid w:val="00D55B12"/>
    <w:rsid w:val="00D74896"/>
    <w:rsid w:val="00D97D83"/>
    <w:rsid w:val="00DA2D2F"/>
    <w:rsid w:val="00DB1A32"/>
    <w:rsid w:val="00DF6A6B"/>
    <w:rsid w:val="00E04341"/>
    <w:rsid w:val="00E31370"/>
    <w:rsid w:val="00E659C6"/>
    <w:rsid w:val="00EC1868"/>
    <w:rsid w:val="00F4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919E1"/>
  <w14:defaultImageDpi w14:val="32767"/>
  <w15:docId w15:val="{E56ADB28-22DE-6445-BC50-D595BB57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6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657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5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D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2F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39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6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CB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86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1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868"/>
  </w:style>
  <w:style w:type="character" w:styleId="PageNumber">
    <w:name w:val="page number"/>
    <w:basedOn w:val="DefaultParagraphFont"/>
    <w:uiPriority w:val="99"/>
    <w:semiHidden/>
    <w:unhideWhenUsed/>
    <w:rsid w:val="00EC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-founders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acqueline.mccann@wearecatalys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Kerr</dc:creator>
  <cp:keywords/>
  <dc:description/>
  <cp:lastModifiedBy>Laura McCarry</cp:lastModifiedBy>
  <cp:revision>2</cp:revision>
  <dcterms:created xsi:type="dcterms:W3CDTF">2021-02-04T09:20:00Z</dcterms:created>
  <dcterms:modified xsi:type="dcterms:W3CDTF">2021-02-04T09:20:00Z</dcterms:modified>
</cp:coreProperties>
</file>